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629"/>
        <w:gridCol w:w="6387"/>
      </w:tblGrid>
      <w:tr w:rsidR="00751814" w:rsidTr="004A0434">
        <w:tc>
          <w:tcPr>
            <w:tcW w:w="9242" w:type="dxa"/>
            <w:gridSpan w:val="2"/>
            <w:shd w:val="clear" w:color="auto" w:fill="DAEEF3" w:themeFill="accent5" w:themeFillTint="33"/>
          </w:tcPr>
          <w:p w:rsidR="00751814" w:rsidRDefault="00751814" w:rsidP="00751814">
            <w:pPr>
              <w:rPr>
                <w:b/>
                <w:sz w:val="24"/>
                <w:szCs w:val="24"/>
              </w:rPr>
            </w:pPr>
            <w:r>
              <w:rPr>
                <w:b/>
                <w:sz w:val="24"/>
                <w:szCs w:val="24"/>
              </w:rPr>
              <w:t>Name:</w:t>
            </w:r>
          </w:p>
        </w:tc>
      </w:tr>
      <w:tr w:rsidR="00263FE8" w:rsidTr="00DA6973">
        <w:trPr>
          <w:trHeight w:val="122"/>
        </w:trPr>
        <w:tc>
          <w:tcPr>
            <w:tcW w:w="9242" w:type="dxa"/>
            <w:gridSpan w:val="2"/>
            <w:shd w:val="clear" w:color="auto" w:fill="DAEEF3" w:themeFill="accent5" w:themeFillTint="33"/>
          </w:tcPr>
          <w:p w:rsidR="00394A2C" w:rsidRPr="00263FE8" w:rsidRDefault="00263FE8" w:rsidP="00D77CF5">
            <w:pPr>
              <w:jc w:val="center"/>
              <w:rPr>
                <w:b/>
                <w:sz w:val="24"/>
                <w:szCs w:val="24"/>
              </w:rPr>
            </w:pPr>
            <w:r>
              <w:rPr>
                <w:b/>
                <w:sz w:val="24"/>
                <w:szCs w:val="24"/>
              </w:rPr>
              <w:t xml:space="preserve">TOTARA ROOM     </w:t>
            </w:r>
            <w:r w:rsidRPr="00263FE8">
              <w:rPr>
                <w:b/>
                <w:sz w:val="24"/>
                <w:szCs w:val="24"/>
              </w:rPr>
              <w:t xml:space="preserve">HOME LEARNING   Term </w:t>
            </w:r>
            <w:r w:rsidR="00CE4F7A">
              <w:rPr>
                <w:b/>
                <w:sz w:val="24"/>
                <w:szCs w:val="24"/>
              </w:rPr>
              <w:t>4</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D77CF5">
              <w:rPr>
                <w:b/>
                <w:sz w:val="24"/>
                <w:szCs w:val="24"/>
              </w:rPr>
              <w:t>2</w:t>
            </w:r>
          </w:p>
        </w:tc>
      </w:tr>
      <w:tr w:rsidR="00C82BAA" w:rsidTr="00726F93">
        <w:trPr>
          <w:trHeight w:val="1350"/>
        </w:trPr>
        <w:tc>
          <w:tcPr>
            <w:tcW w:w="9242" w:type="dxa"/>
            <w:gridSpan w:val="2"/>
          </w:tcPr>
          <w:p w:rsidR="002130C6"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Homework due</w:t>
            </w:r>
            <w:r w:rsidR="00342C1B">
              <w:rPr>
                <w:b/>
                <w:color w:val="FF0000"/>
                <w:sz w:val="24"/>
                <w:szCs w:val="24"/>
              </w:rPr>
              <w:t xml:space="preserve">        </w:t>
            </w:r>
            <w:r w:rsidR="00DA6973">
              <w:rPr>
                <w:b/>
                <w:color w:val="FF0000"/>
                <w:sz w:val="24"/>
                <w:szCs w:val="24"/>
              </w:rPr>
              <w:t>Music Room 22</w:t>
            </w:r>
            <w:r w:rsidR="00342C1B">
              <w:rPr>
                <w:b/>
                <w:color w:val="FF0000"/>
                <w:sz w:val="24"/>
                <w:szCs w:val="24"/>
              </w:rPr>
              <w:t xml:space="preserve">       </w:t>
            </w:r>
            <w:r w:rsidR="00CE4F7A">
              <w:rPr>
                <w:b/>
                <w:color w:val="FF0000"/>
                <w:sz w:val="24"/>
                <w:szCs w:val="24"/>
              </w:rPr>
              <w:t xml:space="preserve">                 </w:t>
            </w:r>
            <w:r w:rsidR="00342C1B">
              <w:rPr>
                <w:b/>
                <w:color w:val="FF0000"/>
                <w:sz w:val="24"/>
                <w:szCs w:val="24"/>
              </w:rPr>
              <w:t xml:space="preserve"> </w:t>
            </w:r>
            <w:r w:rsidR="00CE4F7A">
              <w:rPr>
                <w:b/>
                <w:color w:val="FF0000"/>
                <w:sz w:val="24"/>
                <w:szCs w:val="24"/>
              </w:rPr>
              <w:t xml:space="preserve">             </w:t>
            </w:r>
          </w:p>
          <w:p w:rsidR="00D27CFD" w:rsidRDefault="00C82BAA" w:rsidP="00C82BAA">
            <w:pPr>
              <w:rPr>
                <w:b/>
                <w:color w:val="00B050"/>
                <w:sz w:val="24"/>
                <w:szCs w:val="24"/>
              </w:rPr>
            </w:pPr>
            <w:r w:rsidRPr="00C82BAA">
              <w:rPr>
                <w:b/>
                <w:color w:val="00B050"/>
                <w:sz w:val="24"/>
                <w:szCs w:val="24"/>
              </w:rPr>
              <w:t xml:space="preserve">Tuesday:         </w:t>
            </w:r>
            <w:r w:rsidR="00803B89">
              <w:rPr>
                <w:b/>
                <w:color w:val="00B050"/>
                <w:sz w:val="24"/>
                <w:szCs w:val="24"/>
              </w:rPr>
              <w:t xml:space="preserve"> </w:t>
            </w:r>
            <w:r w:rsidR="00EC4667">
              <w:rPr>
                <w:b/>
                <w:color w:val="00B050"/>
                <w:sz w:val="24"/>
                <w:szCs w:val="24"/>
              </w:rPr>
              <w:t xml:space="preserve"> </w:t>
            </w:r>
            <w:r w:rsidR="00CE4F7A">
              <w:rPr>
                <w:b/>
                <w:color w:val="00B050"/>
                <w:sz w:val="24"/>
                <w:szCs w:val="24"/>
              </w:rPr>
              <w:t>Sports - Athletics</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D77CF5">
              <w:rPr>
                <w:b/>
                <w:color w:val="0070C0"/>
                <w:sz w:val="24"/>
                <w:szCs w:val="24"/>
              </w:rPr>
              <w:t>Karen Kurzeja Town Planner visit / Te Reo</w:t>
            </w:r>
          </w:p>
          <w:p w:rsidR="00E7618C" w:rsidRDefault="00C82BAA" w:rsidP="00E7618C">
            <w:pPr>
              <w:rPr>
                <w:b/>
                <w:color w:val="7030A0"/>
                <w:sz w:val="24"/>
                <w:szCs w:val="24"/>
              </w:rPr>
            </w:pPr>
            <w:r w:rsidRPr="00A86B6C">
              <w:rPr>
                <w:b/>
                <w:color w:val="7030A0"/>
                <w:sz w:val="24"/>
                <w:szCs w:val="24"/>
              </w:rPr>
              <w:t xml:space="preserve">Thursday:         </w:t>
            </w:r>
            <w:r w:rsidR="00CE4F7A">
              <w:rPr>
                <w:b/>
                <w:color w:val="7030A0"/>
                <w:sz w:val="24"/>
                <w:szCs w:val="24"/>
              </w:rPr>
              <w:t>PE – practice</w:t>
            </w:r>
            <w:r w:rsidR="00D77CF5">
              <w:rPr>
                <w:b/>
                <w:color w:val="7030A0"/>
                <w:sz w:val="24"/>
                <w:szCs w:val="24"/>
              </w:rPr>
              <w:t xml:space="preserve"> high jump and softball throw</w:t>
            </w:r>
          </w:p>
          <w:p w:rsidR="008A238F" w:rsidRDefault="00C82BAA" w:rsidP="00CE4F7A">
            <w:pPr>
              <w:rPr>
                <w:b/>
                <w:color w:val="E36C0A" w:themeColor="accent6" w:themeShade="BF"/>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ED27FA">
              <w:rPr>
                <w:b/>
                <w:color w:val="E36C0A" w:themeColor="accent6" w:themeShade="BF"/>
                <w:sz w:val="24"/>
                <w:szCs w:val="24"/>
              </w:rPr>
              <w:t xml:space="preserve"> </w:t>
            </w:r>
            <w:r w:rsidR="00DA6973">
              <w:rPr>
                <w:b/>
                <w:color w:val="E36C0A" w:themeColor="accent6" w:themeShade="BF"/>
                <w:sz w:val="24"/>
                <w:szCs w:val="24"/>
              </w:rPr>
              <w:t xml:space="preserve">Music Room 21     </w:t>
            </w:r>
            <w:proofErr w:type="spellStart"/>
            <w:r w:rsidR="00ED27FA">
              <w:rPr>
                <w:b/>
                <w:color w:val="E36C0A" w:themeColor="accent6" w:themeShade="BF"/>
                <w:sz w:val="24"/>
                <w:szCs w:val="24"/>
              </w:rPr>
              <w:t>Maths</w:t>
            </w:r>
            <w:proofErr w:type="spellEnd"/>
            <w:r w:rsidR="00ED27FA">
              <w:rPr>
                <w:b/>
                <w:color w:val="E36C0A" w:themeColor="accent6" w:themeShade="BF"/>
                <w:sz w:val="24"/>
                <w:szCs w:val="24"/>
              </w:rPr>
              <w:t xml:space="preserve"> and Spelling Tests    </w:t>
            </w:r>
            <w:r w:rsidR="00D77CF5" w:rsidRPr="00D77CF5">
              <w:rPr>
                <w:b/>
                <w:color w:val="000000" w:themeColor="text1"/>
                <w:sz w:val="24"/>
                <w:szCs w:val="24"/>
              </w:rPr>
              <w:t xml:space="preserve">/ ROPS CONNECT IS DUE </w:t>
            </w:r>
            <w:r w:rsidR="00ED27FA" w:rsidRPr="00D77CF5">
              <w:rPr>
                <w:b/>
                <w:color w:val="000000" w:themeColor="text1"/>
                <w:sz w:val="24"/>
                <w:szCs w:val="24"/>
              </w:rPr>
              <w:t xml:space="preserve"> </w:t>
            </w:r>
          </w:p>
          <w:p w:rsidR="00CE4F7A" w:rsidRPr="00263FE8" w:rsidRDefault="00CE4F7A" w:rsidP="00CE4F7A">
            <w:pPr>
              <w:rPr>
                <w:b/>
                <w:sz w:val="24"/>
                <w:szCs w:val="24"/>
              </w:rPr>
            </w:pPr>
          </w:p>
        </w:tc>
      </w:tr>
      <w:tr w:rsidR="00E2574F" w:rsidTr="00342C1B">
        <w:tc>
          <w:tcPr>
            <w:tcW w:w="9242" w:type="dxa"/>
            <w:gridSpan w:val="2"/>
            <w:shd w:val="clear" w:color="auto" w:fill="FFFF00"/>
          </w:tcPr>
          <w:p w:rsidR="008A238F" w:rsidRPr="00342C1B" w:rsidRDefault="00E2574F" w:rsidP="00544C99">
            <w:pPr>
              <w:rPr>
                <w:b/>
                <w:sz w:val="24"/>
                <w:szCs w:val="24"/>
                <w:highlight w:val="yellow"/>
              </w:rPr>
            </w:pPr>
            <w:r w:rsidRPr="00342C1B">
              <w:rPr>
                <w:b/>
                <w:noProof/>
                <w:sz w:val="24"/>
                <w:szCs w:val="24"/>
                <w:highlight w:val="yellow"/>
                <w:lang w:eastAsia="en-NZ"/>
              </w:rPr>
              <w:t>MATHS BUDDY:</w:t>
            </w:r>
            <w:r w:rsidR="00837C4F" w:rsidRPr="00342C1B">
              <w:rPr>
                <w:b/>
                <w:noProof/>
                <w:sz w:val="24"/>
                <w:szCs w:val="24"/>
                <w:highlight w:val="yellow"/>
                <w:lang w:eastAsia="en-NZ"/>
              </w:rPr>
              <w:t xml:space="preserve">    </w:t>
            </w:r>
            <w:r w:rsidR="00574E10" w:rsidRPr="00342C1B">
              <w:rPr>
                <w:b/>
                <w:noProof/>
                <w:sz w:val="24"/>
                <w:szCs w:val="24"/>
                <w:highlight w:val="yellow"/>
                <w:lang w:eastAsia="en-NZ"/>
              </w:rPr>
              <w:t>(10 mins per night)</w:t>
            </w:r>
            <w:r w:rsidR="00837C4F" w:rsidRPr="00342C1B">
              <w:rPr>
                <w:b/>
                <w:noProof/>
                <w:sz w:val="24"/>
                <w:szCs w:val="24"/>
                <w:highlight w:val="yellow"/>
                <w:lang w:eastAsia="en-NZ"/>
              </w:rPr>
              <w:t xml:space="preserve">  </w:t>
            </w:r>
            <w:r w:rsidR="00342C1B" w:rsidRPr="00342C1B">
              <w:rPr>
                <w:b/>
                <w:noProof/>
                <w:sz w:val="24"/>
                <w:szCs w:val="24"/>
                <w:highlight w:val="yellow"/>
                <w:lang w:eastAsia="en-NZ"/>
              </w:rPr>
              <w:t xml:space="preserve">  </w:t>
            </w:r>
            <w:r w:rsidR="00837C4F" w:rsidRPr="00342C1B">
              <w:rPr>
                <w:b/>
                <w:noProof/>
                <w:sz w:val="24"/>
                <w:szCs w:val="24"/>
                <w:highlight w:val="yellow"/>
                <w:lang w:eastAsia="en-NZ"/>
              </w:rPr>
              <w:t xml:space="preserve">   </w:t>
            </w:r>
            <w:r w:rsidR="008A238F" w:rsidRPr="00342C1B">
              <w:rPr>
                <w:b/>
                <w:noProof/>
                <w:sz w:val="24"/>
                <w:szCs w:val="24"/>
                <w:highlight w:val="yellow"/>
                <w:lang w:eastAsia="en-NZ"/>
              </w:rPr>
              <w:t xml:space="preserve"> Speed Skills</w:t>
            </w:r>
            <w:r w:rsidR="00837C4F" w:rsidRPr="00342C1B">
              <w:rPr>
                <w:b/>
                <w:noProof/>
                <w:sz w:val="24"/>
                <w:szCs w:val="24"/>
                <w:highlight w:val="yellow"/>
                <w:lang w:eastAsia="en-NZ"/>
              </w:rPr>
              <w:t xml:space="preserve"> Section</w:t>
            </w:r>
            <w:r w:rsidR="008A238F" w:rsidRPr="00342C1B">
              <w:rPr>
                <w:b/>
                <w:noProof/>
                <w:sz w:val="24"/>
                <w:szCs w:val="24"/>
                <w:highlight w:val="yellow"/>
                <w:lang w:eastAsia="en-NZ"/>
              </w:rPr>
              <w:t xml:space="preserve"> – beat your own record!  </w:t>
            </w:r>
          </w:p>
        </w:tc>
      </w:tr>
      <w:tr w:rsidR="00CE4F7A" w:rsidTr="00342C1B">
        <w:tc>
          <w:tcPr>
            <w:tcW w:w="9242" w:type="dxa"/>
            <w:gridSpan w:val="2"/>
            <w:shd w:val="clear" w:color="auto" w:fill="FFFF00"/>
          </w:tcPr>
          <w:p w:rsidR="00CE4F7A" w:rsidRDefault="00CE4F7A" w:rsidP="00CE4F7A">
            <w:pPr>
              <w:jc w:val="center"/>
              <w:rPr>
                <w:b/>
                <w:noProof/>
                <w:sz w:val="24"/>
                <w:szCs w:val="24"/>
                <w:highlight w:val="yellow"/>
                <w:lang w:eastAsia="en-NZ"/>
              </w:rPr>
            </w:pPr>
            <w:r>
              <w:rPr>
                <w:b/>
                <w:noProof/>
                <w:sz w:val="24"/>
                <w:szCs w:val="24"/>
                <w:highlight w:val="yellow"/>
                <w:lang w:eastAsia="en-NZ"/>
              </w:rPr>
              <w:t xml:space="preserve">Division: </w:t>
            </w:r>
            <w:r w:rsidR="00D77CF5">
              <w:rPr>
                <w:b/>
                <w:noProof/>
                <w:sz w:val="24"/>
                <w:szCs w:val="24"/>
                <w:highlight w:val="yellow"/>
                <w:lang w:eastAsia="en-NZ"/>
              </w:rPr>
              <w:t>3</w:t>
            </w:r>
            <w:r>
              <w:rPr>
                <w:b/>
                <w:noProof/>
                <w:sz w:val="24"/>
                <w:szCs w:val="24"/>
                <w:highlight w:val="yellow"/>
                <w:lang w:eastAsia="en-NZ"/>
              </w:rPr>
              <w:t xml:space="preserve">s, </w:t>
            </w:r>
            <w:r w:rsidR="00D77CF5">
              <w:rPr>
                <w:b/>
                <w:noProof/>
                <w:sz w:val="24"/>
                <w:szCs w:val="24"/>
                <w:highlight w:val="yellow"/>
                <w:lang w:eastAsia="en-NZ"/>
              </w:rPr>
              <w:t>6</w:t>
            </w:r>
            <w:r>
              <w:rPr>
                <w:b/>
                <w:noProof/>
                <w:sz w:val="24"/>
                <w:szCs w:val="24"/>
                <w:highlight w:val="yellow"/>
                <w:lang w:eastAsia="en-NZ"/>
              </w:rPr>
              <w:t>s,                            Subtraction  20 – 1, 20 – 2 etc</w:t>
            </w:r>
          </w:p>
          <w:p w:rsidR="00CE4F7A" w:rsidRPr="00342C1B" w:rsidRDefault="00CE4F7A" w:rsidP="00CE4F7A">
            <w:pPr>
              <w:jc w:val="center"/>
              <w:rPr>
                <w:b/>
                <w:noProof/>
                <w:sz w:val="24"/>
                <w:szCs w:val="24"/>
                <w:highlight w:val="yellow"/>
                <w:lang w:eastAsia="en-NZ"/>
              </w:rPr>
            </w:pPr>
            <w:r>
              <w:rPr>
                <w:b/>
                <w:noProof/>
                <w:sz w:val="24"/>
                <w:szCs w:val="24"/>
                <w:highlight w:val="yellow"/>
                <w:lang w:eastAsia="en-NZ"/>
              </w:rPr>
              <w:t>Extra Challenge: 12 x table – mult/div</w:t>
            </w:r>
          </w:p>
        </w:tc>
      </w:tr>
      <w:tr w:rsidR="00394A2C" w:rsidTr="00394A2C">
        <w:tc>
          <w:tcPr>
            <w:tcW w:w="9242" w:type="dxa"/>
            <w:gridSpan w:val="2"/>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770911">
        <w:tc>
          <w:tcPr>
            <w:tcW w:w="9242" w:type="dxa"/>
            <w:gridSpan w:val="2"/>
            <w:shd w:val="clear" w:color="auto" w:fill="FFFFFF" w:themeFill="background1"/>
          </w:tcPr>
          <w:p w:rsidR="006254EF" w:rsidRDefault="00DE0BB9" w:rsidP="00CE4F7A">
            <w:pPr>
              <w:jc w:val="center"/>
              <w:rPr>
                <w:rStyle w:val="Hyperlink"/>
                <w:b/>
                <w:color w:val="000000" w:themeColor="text1"/>
                <w:sz w:val="24"/>
                <w:szCs w:val="24"/>
                <w:u w:val="none"/>
              </w:rPr>
            </w:pPr>
            <w:r>
              <w:rPr>
                <w:b/>
                <w:sz w:val="24"/>
                <w:szCs w:val="24"/>
              </w:rPr>
              <w:t>READ:</w:t>
            </w:r>
            <w:r w:rsidR="00BF21A4">
              <w:rPr>
                <w:b/>
                <w:sz w:val="24"/>
                <w:szCs w:val="24"/>
              </w:rPr>
              <w:t xml:space="preserve">   </w:t>
            </w:r>
            <w:hyperlink r:id="rId5" w:history="1">
              <w:r w:rsidR="00BF21A4" w:rsidRPr="00050F48">
                <w:rPr>
                  <w:rStyle w:val="Hyperlink"/>
                  <w:b/>
                  <w:sz w:val="24"/>
                  <w:szCs w:val="24"/>
                </w:rPr>
                <w:t>www.kiwikidsnews.c</w:t>
              </w:r>
              <w:r w:rsidR="00BF21A4" w:rsidRPr="00050F48">
                <w:rPr>
                  <w:rStyle w:val="Hyperlink"/>
                  <w:b/>
                  <w:sz w:val="24"/>
                  <w:szCs w:val="24"/>
                </w:rPr>
                <w:t>o</w:t>
              </w:r>
              <w:r w:rsidR="00BF21A4" w:rsidRPr="00050F48">
                <w:rPr>
                  <w:rStyle w:val="Hyperlink"/>
                  <w:b/>
                  <w:sz w:val="24"/>
                  <w:szCs w:val="24"/>
                </w:rPr>
                <w:t>m</w:t>
              </w:r>
            </w:hyperlink>
            <w:r w:rsidR="006254EF">
              <w:rPr>
                <w:rStyle w:val="Hyperlink"/>
                <w:b/>
                <w:sz w:val="24"/>
                <w:szCs w:val="24"/>
              </w:rPr>
              <w:t xml:space="preserve">  </w:t>
            </w:r>
            <w:r w:rsidR="006254EF" w:rsidRPr="006254EF">
              <w:rPr>
                <w:rStyle w:val="Hyperlink"/>
                <w:b/>
                <w:color w:val="000000" w:themeColor="text1"/>
                <w:sz w:val="24"/>
                <w:szCs w:val="24"/>
                <w:u w:val="none"/>
              </w:rPr>
              <w:t xml:space="preserve">and summarise one </w:t>
            </w:r>
            <w:r w:rsidR="00D12546">
              <w:rPr>
                <w:rStyle w:val="Hyperlink"/>
                <w:b/>
                <w:color w:val="000000" w:themeColor="text1"/>
                <w:sz w:val="24"/>
                <w:szCs w:val="24"/>
                <w:u w:val="none"/>
              </w:rPr>
              <w:t>article</w:t>
            </w:r>
            <w:r w:rsidR="006254EF" w:rsidRPr="006254EF">
              <w:rPr>
                <w:rStyle w:val="Hyperlink"/>
                <w:b/>
                <w:color w:val="000000" w:themeColor="text1"/>
                <w:sz w:val="24"/>
                <w:szCs w:val="24"/>
                <w:u w:val="none"/>
              </w:rPr>
              <w:t xml:space="preserve"> that interested you</w:t>
            </w:r>
            <w:r w:rsidR="00D12546">
              <w:rPr>
                <w:rStyle w:val="Hyperlink"/>
                <w:b/>
                <w:color w:val="000000" w:themeColor="text1"/>
                <w:sz w:val="24"/>
                <w:szCs w:val="24"/>
                <w:u w:val="none"/>
              </w:rPr>
              <w:t>.</w:t>
            </w:r>
            <w:r w:rsidR="006254EF">
              <w:rPr>
                <w:rStyle w:val="Hyperlink"/>
                <w:b/>
                <w:color w:val="000000" w:themeColor="text1"/>
                <w:sz w:val="24"/>
                <w:szCs w:val="24"/>
                <w:u w:val="none"/>
              </w:rPr>
              <w:t xml:space="preserve"> </w:t>
            </w:r>
          </w:p>
          <w:p w:rsidR="00D12546" w:rsidRDefault="00D12546" w:rsidP="00CE4F7A">
            <w:pPr>
              <w:jc w:val="center"/>
              <w:rPr>
                <w:rStyle w:val="Hyperlink"/>
                <w:b/>
                <w:color w:val="000000" w:themeColor="text1"/>
                <w:sz w:val="24"/>
                <w:szCs w:val="24"/>
                <w:u w:val="none"/>
              </w:rPr>
            </w:pPr>
            <w:r>
              <w:rPr>
                <w:rStyle w:val="Hyperlink"/>
                <w:b/>
                <w:color w:val="000000" w:themeColor="text1"/>
                <w:sz w:val="24"/>
                <w:szCs w:val="24"/>
                <w:u w:val="none"/>
              </w:rPr>
              <w:t xml:space="preserve">  List 5 to 6 keywords from the article first from which you can then write the summary</w:t>
            </w:r>
          </w:p>
          <w:p w:rsidR="00CE4F7A" w:rsidRPr="00D12546" w:rsidRDefault="00D12546" w:rsidP="00CE4F7A">
            <w:pPr>
              <w:jc w:val="center"/>
              <w:rPr>
                <w:rStyle w:val="Hyperlink"/>
                <w:b/>
                <w:color w:val="000000" w:themeColor="text1"/>
                <w:sz w:val="24"/>
                <w:szCs w:val="24"/>
              </w:rPr>
            </w:pPr>
            <w:r w:rsidRPr="00D12546">
              <w:rPr>
                <w:rStyle w:val="Hyperlink"/>
                <w:b/>
                <w:color w:val="000000" w:themeColor="text1"/>
                <w:sz w:val="24"/>
                <w:szCs w:val="24"/>
              </w:rPr>
              <w:t xml:space="preserve"> </w:t>
            </w:r>
            <w:r w:rsidR="00805445">
              <w:rPr>
                <w:rStyle w:val="Hyperlink"/>
                <w:b/>
                <w:color w:val="000000" w:themeColor="text1"/>
                <w:sz w:val="24"/>
                <w:szCs w:val="24"/>
              </w:rPr>
              <w:t>i</w:t>
            </w:r>
            <w:r w:rsidR="00805445" w:rsidRPr="00D12546">
              <w:rPr>
                <w:rStyle w:val="Hyperlink"/>
                <w:b/>
                <w:color w:val="000000" w:themeColor="text1"/>
                <w:sz w:val="24"/>
                <w:szCs w:val="24"/>
              </w:rPr>
              <w:t>n</w:t>
            </w:r>
            <w:r w:rsidRPr="00D12546">
              <w:rPr>
                <w:rStyle w:val="Hyperlink"/>
                <w:b/>
                <w:color w:val="000000" w:themeColor="text1"/>
                <w:sz w:val="24"/>
                <w:szCs w:val="24"/>
              </w:rPr>
              <w:t xml:space="preserve"> your own words.</w:t>
            </w:r>
          </w:p>
          <w:p w:rsidR="00D12546" w:rsidRPr="00805445" w:rsidRDefault="00D12546" w:rsidP="00D12546">
            <w:pPr>
              <w:rPr>
                <w:rStyle w:val="Hyperlink"/>
                <w:b/>
                <w:color w:val="000000" w:themeColor="text1"/>
                <w:sz w:val="24"/>
                <w:szCs w:val="24"/>
                <w:u w:val="none"/>
              </w:rPr>
            </w:pPr>
            <w:r>
              <w:rPr>
                <w:rStyle w:val="Hyperlink"/>
                <w:b/>
                <w:color w:val="000000" w:themeColor="text1"/>
                <w:sz w:val="24"/>
                <w:szCs w:val="24"/>
                <w:u w:val="none"/>
              </w:rPr>
              <w:t>KEY WORDS:</w:t>
            </w:r>
            <w:r w:rsidR="00805445">
              <w:rPr>
                <w:rStyle w:val="Hyperlink"/>
                <w:b/>
                <w:color w:val="000000" w:themeColor="text1"/>
                <w:sz w:val="24"/>
                <w:szCs w:val="24"/>
                <w:u w:val="none"/>
              </w:rPr>
              <w:t xml:space="preserve"> </w:t>
            </w:r>
            <w:r w:rsidR="00805445" w:rsidRPr="00805445">
              <w:rPr>
                <w:rStyle w:val="Hyperlink"/>
                <w:b/>
                <w:color w:val="66FFFF"/>
                <w:sz w:val="24"/>
                <w:szCs w:val="24"/>
                <w:u w:val="none"/>
              </w:rPr>
              <w:t xml:space="preserve">trapped – hanging upside down – flood water – hospital – stuck – 13 hours </w:t>
            </w:r>
          </w:p>
          <w:p w:rsidR="006254EF" w:rsidRPr="00805445" w:rsidRDefault="00A86B6C" w:rsidP="00805445">
            <w:pPr>
              <w:rPr>
                <w:b/>
                <w:color w:val="000000" w:themeColor="text1"/>
                <w:sz w:val="24"/>
                <w:szCs w:val="24"/>
              </w:rPr>
            </w:pPr>
            <w:r>
              <w:rPr>
                <w:rStyle w:val="Hyperlink"/>
                <w:b/>
                <w:color w:val="000000" w:themeColor="text1"/>
                <w:sz w:val="24"/>
                <w:szCs w:val="24"/>
                <w:u w:val="none"/>
              </w:rPr>
              <w:t>SUMMARY:</w:t>
            </w:r>
            <w:r w:rsidR="00805445">
              <w:rPr>
                <w:rStyle w:val="Hyperlink"/>
                <w:b/>
                <w:color w:val="000000" w:themeColor="text1"/>
                <w:sz w:val="24"/>
                <w:szCs w:val="24"/>
                <w:u w:val="none"/>
              </w:rPr>
              <w:t xml:space="preserve"> </w:t>
            </w:r>
            <w:r w:rsidR="00805445" w:rsidRPr="00805445">
              <w:rPr>
                <w:rStyle w:val="Hyperlink"/>
                <w:b/>
                <w:color w:val="FF33CC"/>
                <w:sz w:val="24"/>
                <w:szCs w:val="24"/>
                <w:u w:val="none"/>
              </w:rPr>
              <w:t>a man in America attempted to break into his own home as he trapped himself out because he had lost his keys. His foot got stuck in an awkward position and he ended up hanging upside down for 13 hours. His head was also inches away from flood water that was slowly rising. He was saved from the local fire department and got taken away to the hospital.</w:t>
            </w:r>
          </w:p>
        </w:tc>
      </w:tr>
      <w:tr w:rsidR="00263FE8" w:rsidTr="00C82BAA">
        <w:tc>
          <w:tcPr>
            <w:tcW w:w="9242" w:type="dxa"/>
            <w:gridSpan w:val="2"/>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bookmarkStart w:id="0" w:name="_GoBack"/>
        <w:bookmarkEnd w:id="0"/>
      </w:tr>
      <w:tr w:rsidR="00837C4F" w:rsidRPr="00751814" w:rsidTr="005B2B7D">
        <w:trPr>
          <w:trHeight w:val="331"/>
        </w:trPr>
        <w:tc>
          <w:tcPr>
            <w:tcW w:w="2669" w:type="dxa"/>
          </w:tcPr>
          <w:p w:rsidR="00837C4F" w:rsidRPr="00751814" w:rsidRDefault="00574E10">
            <w:pPr>
              <w:rPr>
                <w:b/>
                <w:sz w:val="24"/>
                <w:szCs w:val="24"/>
              </w:rPr>
            </w:pPr>
            <w:r>
              <w:rPr>
                <w:b/>
                <w:sz w:val="24"/>
                <w:szCs w:val="24"/>
              </w:rPr>
              <w:t xml:space="preserve">                 Word</w:t>
            </w:r>
          </w:p>
        </w:tc>
        <w:tc>
          <w:tcPr>
            <w:tcW w:w="6573" w:type="dxa"/>
          </w:tcPr>
          <w:p w:rsidR="00837C4F" w:rsidRPr="00751814" w:rsidRDefault="00837C4F" w:rsidP="00574E10">
            <w:pPr>
              <w:jc w:val="center"/>
              <w:rPr>
                <w:b/>
                <w:sz w:val="24"/>
                <w:szCs w:val="24"/>
              </w:rPr>
            </w:pPr>
            <w:r w:rsidRPr="00751814">
              <w:rPr>
                <w:b/>
                <w:sz w:val="24"/>
                <w:szCs w:val="24"/>
              </w:rPr>
              <w:t>Sentence</w:t>
            </w:r>
            <w:r w:rsidR="00574E10">
              <w:rPr>
                <w:b/>
                <w:sz w:val="24"/>
                <w:szCs w:val="24"/>
              </w:rPr>
              <w:t xml:space="preserve">       </w:t>
            </w:r>
            <w:r w:rsidRPr="00751814">
              <w:rPr>
                <w:b/>
                <w:sz w:val="24"/>
                <w:szCs w:val="24"/>
              </w:rPr>
              <w:t>(</w:t>
            </w:r>
            <w:r w:rsidR="00574E10" w:rsidRPr="00574E10">
              <w:rPr>
                <w:b/>
                <w:sz w:val="24"/>
                <w:szCs w:val="24"/>
                <w:shd w:val="clear" w:color="auto" w:fill="FFFF00"/>
              </w:rPr>
              <w:t xml:space="preserve">please </w:t>
            </w:r>
            <w:r w:rsidRPr="00574E10">
              <w:rPr>
                <w:b/>
                <w:sz w:val="24"/>
                <w:szCs w:val="24"/>
                <w:highlight w:val="yellow"/>
                <w:shd w:val="clear" w:color="auto" w:fill="FFFF00"/>
              </w:rPr>
              <w:t>highlight</w:t>
            </w:r>
            <w:r w:rsidRPr="00493884">
              <w:rPr>
                <w:b/>
                <w:sz w:val="24"/>
                <w:szCs w:val="24"/>
                <w:highlight w:val="yellow"/>
              </w:rPr>
              <w:t xml:space="preserve"> the</w:t>
            </w:r>
            <w:r w:rsidR="00574E10">
              <w:rPr>
                <w:b/>
                <w:sz w:val="24"/>
                <w:szCs w:val="24"/>
                <w:highlight w:val="yellow"/>
              </w:rPr>
              <w:t xml:space="preserve"> spelling</w:t>
            </w:r>
            <w:r w:rsidRPr="00493884">
              <w:rPr>
                <w:b/>
                <w:sz w:val="24"/>
                <w:szCs w:val="24"/>
                <w:highlight w:val="yellow"/>
              </w:rPr>
              <w:t xml:space="preserve"> word</w:t>
            </w:r>
            <w:r>
              <w:rPr>
                <w:b/>
                <w:sz w:val="24"/>
                <w:szCs w:val="24"/>
              </w:rPr>
              <w:t>)</w:t>
            </w:r>
          </w:p>
        </w:tc>
      </w:tr>
      <w:tr w:rsidR="00837C4F" w:rsidTr="00F52329">
        <w:trPr>
          <w:trHeight w:val="306"/>
        </w:trPr>
        <w:tc>
          <w:tcPr>
            <w:tcW w:w="2669" w:type="dxa"/>
          </w:tcPr>
          <w:p w:rsidR="00837C4F" w:rsidRDefault="00837C4F" w:rsidP="00574E10">
            <w:pPr>
              <w:spacing w:line="360" w:lineRule="auto"/>
              <w:rPr>
                <w:sz w:val="24"/>
                <w:szCs w:val="24"/>
              </w:rPr>
            </w:pPr>
            <w:r>
              <w:rPr>
                <w:sz w:val="24"/>
                <w:szCs w:val="24"/>
              </w:rPr>
              <w:t>1</w:t>
            </w:r>
            <w:r w:rsidR="000B73B8">
              <w:rPr>
                <w:sz w:val="24"/>
                <w:szCs w:val="24"/>
              </w:rPr>
              <w:t xml:space="preserve"> sergeant </w:t>
            </w:r>
          </w:p>
        </w:tc>
        <w:tc>
          <w:tcPr>
            <w:tcW w:w="6573" w:type="dxa"/>
          </w:tcPr>
          <w:p w:rsidR="00837C4F" w:rsidRDefault="00A86B6C">
            <w:pPr>
              <w:rPr>
                <w:sz w:val="24"/>
                <w:szCs w:val="24"/>
              </w:rPr>
            </w:pPr>
            <w:r>
              <w:rPr>
                <w:sz w:val="24"/>
                <w:szCs w:val="24"/>
              </w:rPr>
              <w:t xml:space="preserve">A </w:t>
            </w:r>
            <w:r w:rsidRPr="00A86B6C">
              <w:rPr>
                <w:sz w:val="24"/>
                <w:szCs w:val="24"/>
                <w:highlight w:val="yellow"/>
              </w:rPr>
              <w:t>sergeant</w:t>
            </w:r>
            <w:r>
              <w:rPr>
                <w:sz w:val="24"/>
                <w:szCs w:val="24"/>
              </w:rPr>
              <w:t xml:space="preserve"> is someone in the army.</w:t>
            </w:r>
          </w:p>
        </w:tc>
      </w:tr>
      <w:tr w:rsidR="00837C4F" w:rsidTr="00705A9A">
        <w:trPr>
          <w:trHeight w:val="301"/>
        </w:trPr>
        <w:tc>
          <w:tcPr>
            <w:tcW w:w="2669" w:type="dxa"/>
          </w:tcPr>
          <w:p w:rsidR="00837C4F" w:rsidRDefault="00837C4F" w:rsidP="00574E10">
            <w:pPr>
              <w:spacing w:line="360" w:lineRule="auto"/>
              <w:rPr>
                <w:sz w:val="24"/>
                <w:szCs w:val="24"/>
              </w:rPr>
            </w:pPr>
            <w:r>
              <w:rPr>
                <w:sz w:val="24"/>
                <w:szCs w:val="24"/>
              </w:rPr>
              <w:t>2</w:t>
            </w:r>
            <w:r w:rsidR="000B73B8">
              <w:rPr>
                <w:sz w:val="24"/>
                <w:szCs w:val="24"/>
              </w:rPr>
              <w:t xml:space="preserve"> silhouette</w:t>
            </w:r>
          </w:p>
        </w:tc>
        <w:tc>
          <w:tcPr>
            <w:tcW w:w="6573" w:type="dxa"/>
          </w:tcPr>
          <w:p w:rsidR="00837C4F" w:rsidRDefault="00A86B6C">
            <w:pPr>
              <w:rPr>
                <w:sz w:val="24"/>
                <w:szCs w:val="24"/>
              </w:rPr>
            </w:pPr>
            <w:r>
              <w:rPr>
                <w:sz w:val="24"/>
                <w:szCs w:val="24"/>
              </w:rPr>
              <w:t xml:space="preserve">I could see her </w:t>
            </w:r>
            <w:r w:rsidRPr="00A86B6C">
              <w:rPr>
                <w:sz w:val="24"/>
                <w:szCs w:val="24"/>
                <w:highlight w:val="yellow"/>
              </w:rPr>
              <w:t>silhouette</w:t>
            </w:r>
            <w:r>
              <w:rPr>
                <w:sz w:val="24"/>
                <w:szCs w:val="24"/>
              </w:rPr>
              <w:t xml:space="preserve"> high up in the window.</w:t>
            </w:r>
          </w:p>
        </w:tc>
      </w:tr>
      <w:tr w:rsidR="00837C4F" w:rsidTr="009F1539">
        <w:trPr>
          <w:trHeight w:val="301"/>
        </w:trPr>
        <w:tc>
          <w:tcPr>
            <w:tcW w:w="2669" w:type="dxa"/>
          </w:tcPr>
          <w:p w:rsidR="00837C4F" w:rsidRDefault="00837C4F" w:rsidP="00574E10">
            <w:pPr>
              <w:spacing w:line="360" w:lineRule="auto"/>
              <w:rPr>
                <w:sz w:val="24"/>
                <w:szCs w:val="24"/>
              </w:rPr>
            </w:pPr>
            <w:r>
              <w:rPr>
                <w:sz w:val="24"/>
                <w:szCs w:val="24"/>
              </w:rPr>
              <w:t>3</w:t>
            </w:r>
            <w:r w:rsidR="000B73B8">
              <w:rPr>
                <w:sz w:val="24"/>
                <w:szCs w:val="24"/>
              </w:rPr>
              <w:t xml:space="preserve"> sleuth</w:t>
            </w:r>
          </w:p>
        </w:tc>
        <w:tc>
          <w:tcPr>
            <w:tcW w:w="6573" w:type="dxa"/>
          </w:tcPr>
          <w:p w:rsidR="00837C4F" w:rsidRDefault="00A86B6C">
            <w:pPr>
              <w:rPr>
                <w:sz w:val="24"/>
                <w:szCs w:val="24"/>
              </w:rPr>
            </w:pPr>
            <w:r>
              <w:rPr>
                <w:sz w:val="24"/>
                <w:szCs w:val="24"/>
              </w:rPr>
              <w:t xml:space="preserve">Sherlock homes was a super </w:t>
            </w:r>
            <w:r w:rsidRPr="00A86B6C">
              <w:rPr>
                <w:sz w:val="24"/>
                <w:szCs w:val="24"/>
                <w:highlight w:val="yellow"/>
              </w:rPr>
              <w:t>sleuth</w:t>
            </w:r>
            <w:r>
              <w:rPr>
                <w:sz w:val="24"/>
                <w:szCs w:val="24"/>
              </w:rPr>
              <w:t xml:space="preserve"> at solving mysteries.</w:t>
            </w:r>
          </w:p>
        </w:tc>
      </w:tr>
      <w:tr w:rsidR="00837C4F" w:rsidTr="00290004">
        <w:trPr>
          <w:trHeight w:val="260"/>
        </w:trPr>
        <w:tc>
          <w:tcPr>
            <w:tcW w:w="2669" w:type="dxa"/>
          </w:tcPr>
          <w:p w:rsidR="00837C4F" w:rsidRDefault="00837C4F" w:rsidP="00574E10">
            <w:pPr>
              <w:spacing w:line="360" w:lineRule="auto"/>
              <w:rPr>
                <w:sz w:val="24"/>
                <w:szCs w:val="24"/>
              </w:rPr>
            </w:pPr>
            <w:r>
              <w:rPr>
                <w:sz w:val="24"/>
                <w:szCs w:val="24"/>
              </w:rPr>
              <w:t>4</w:t>
            </w:r>
            <w:r w:rsidR="000B73B8">
              <w:rPr>
                <w:sz w:val="24"/>
                <w:szCs w:val="24"/>
              </w:rPr>
              <w:t xml:space="preserve"> stubbornness</w:t>
            </w:r>
          </w:p>
        </w:tc>
        <w:tc>
          <w:tcPr>
            <w:tcW w:w="6573" w:type="dxa"/>
          </w:tcPr>
          <w:p w:rsidR="00837C4F" w:rsidRDefault="00805445">
            <w:pPr>
              <w:rPr>
                <w:sz w:val="24"/>
                <w:szCs w:val="24"/>
              </w:rPr>
            </w:pPr>
            <w:r>
              <w:rPr>
                <w:sz w:val="24"/>
                <w:szCs w:val="24"/>
              </w:rPr>
              <w:t xml:space="preserve">Her </w:t>
            </w:r>
            <w:r w:rsidRPr="00805445">
              <w:rPr>
                <w:sz w:val="24"/>
                <w:szCs w:val="24"/>
                <w:highlight w:val="yellow"/>
              </w:rPr>
              <w:t>stubbornness</w:t>
            </w:r>
            <w:r>
              <w:rPr>
                <w:sz w:val="24"/>
                <w:szCs w:val="24"/>
              </w:rPr>
              <w:t xml:space="preserve"> meant she wouldn’t go to bed.</w:t>
            </w:r>
          </w:p>
        </w:tc>
      </w:tr>
      <w:tr w:rsidR="00837C4F" w:rsidTr="000750BF">
        <w:trPr>
          <w:trHeight w:val="301"/>
        </w:trPr>
        <w:tc>
          <w:tcPr>
            <w:tcW w:w="2669" w:type="dxa"/>
          </w:tcPr>
          <w:p w:rsidR="00837C4F" w:rsidRDefault="00837C4F" w:rsidP="00574E10">
            <w:pPr>
              <w:spacing w:line="360" w:lineRule="auto"/>
              <w:rPr>
                <w:sz w:val="24"/>
                <w:szCs w:val="24"/>
              </w:rPr>
            </w:pPr>
            <w:r>
              <w:rPr>
                <w:sz w:val="24"/>
                <w:szCs w:val="24"/>
              </w:rPr>
              <w:t>5</w:t>
            </w:r>
            <w:r w:rsidR="000B73B8">
              <w:rPr>
                <w:sz w:val="24"/>
                <w:szCs w:val="24"/>
              </w:rPr>
              <w:t xml:space="preserve"> turquoise</w:t>
            </w:r>
          </w:p>
        </w:tc>
        <w:tc>
          <w:tcPr>
            <w:tcW w:w="6573" w:type="dxa"/>
          </w:tcPr>
          <w:p w:rsidR="00837C4F" w:rsidRDefault="000B73B8" w:rsidP="000B73B8">
            <w:pPr>
              <w:rPr>
                <w:sz w:val="24"/>
                <w:szCs w:val="24"/>
              </w:rPr>
            </w:pPr>
            <w:r w:rsidRPr="000B73B8">
              <w:rPr>
                <w:sz w:val="24"/>
                <w:szCs w:val="24"/>
                <w:highlight w:val="yellow"/>
              </w:rPr>
              <w:t>Turquoise</w:t>
            </w:r>
            <w:r>
              <w:rPr>
                <w:sz w:val="24"/>
                <w:szCs w:val="24"/>
              </w:rPr>
              <w:t xml:space="preserve"> is my favourite colour.</w:t>
            </w:r>
          </w:p>
        </w:tc>
      </w:tr>
      <w:tr w:rsidR="00837C4F" w:rsidTr="00B15959">
        <w:trPr>
          <w:trHeight w:val="301"/>
        </w:trPr>
        <w:tc>
          <w:tcPr>
            <w:tcW w:w="2669" w:type="dxa"/>
          </w:tcPr>
          <w:p w:rsidR="00837C4F" w:rsidRDefault="00837C4F" w:rsidP="00574E10">
            <w:pPr>
              <w:spacing w:line="360" w:lineRule="auto"/>
              <w:rPr>
                <w:sz w:val="24"/>
                <w:szCs w:val="24"/>
              </w:rPr>
            </w:pPr>
            <w:r>
              <w:rPr>
                <w:sz w:val="24"/>
                <w:szCs w:val="24"/>
              </w:rPr>
              <w:t>6</w:t>
            </w:r>
            <w:r w:rsidR="000B73B8">
              <w:rPr>
                <w:sz w:val="24"/>
                <w:szCs w:val="24"/>
              </w:rPr>
              <w:t xml:space="preserve"> vacuum</w:t>
            </w:r>
          </w:p>
        </w:tc>
        <w:tc>
          <w:tcPr>
            <w:tcW w:w="6573" w:type="dxa"/>
          </w:tcPr>
          <w:p w:rsidR="00837C4F" w:rsidRDefault="000B73B8">
            <w:pPr>
              <w:rPr>
                <w:sz w:val="24"/>
                <w:szCs w:val="24"/>
              </w:rPr>
            </w:pPr>
            <w:r>
              <w:rPr>
                <w:sz w:val="24"/>
                <w:szCs w:val="24"/>
              </w:rPr>
              <w:t xml:space="preserve">If you regularly </w:t>
            </w:r>
            <w:r w:rsidRPr="000B73B8">
              <w:rPr>
                <w:sz w:val="24"/>
                <w:szCs w:val="24"/>
                <w:highlight w:val="yellow"/>
              </w:rPr>
              <w:t>vacuum</w:t>
            </w:r>
            <w:r>
              <w:rPr>
                <w:sz w:val="24"/>
                <w:szCs w:val="24"/>
              </w:rPr>
              <w:t xml:space="preserve"> your floor</w:t>
            </w:r>
            <w:r w:rsidR="00805445">
              <w:rPr>
                <w:sz w:val="24"/>
                <w:szCs w:val="24"/>
              </w:rPr>
              <w:t>,</w:t>
            </w:r>
            <w:r>
              <w:rPr>
                <w:sz w:val="24"/>
                <w:szCs w:val="24"/>
              </w:rPr>
              <w:t xml:space="preserve"> it will stay clean.</w:t>
            </w:r>
          </w:p>
        </w:tc>
      </w:tr>
      <w:tr w:rsidR="00837C4F" w:rsidTr="0019189C">
        <w:trPr>
          <w:trHeight w:val="301"/>
        </w:trPr>
        <w:tc>
          <w:tcPr>
            <w:tcW w:w="2669" w:type="dxa"/>
          </w:tcPr>
          <w:p w:rsidR="00837C4F" w:rsidRDefault="00837C4F" w:rsidP="00574E10">
            <w:pPr>
              <w:spacing w:line="360" w:lineRule="auto"/>
              <w:rPr>
                <w:sz w:val="24"/>
                <w:szCs w:val="24"/>
              </w:rPr>
            </w:pPr>
            <w:r>
              <w:rPr>
                <w:sz w:val="24"/>
                <w:szCs w:val="24"/>
              </w:rPr>
              <w:t>7</w:t>
            </w:r>
            <w:r w:rsidR="000B73B8">
              <w:rPr>
                <w:sz w:val="24"/>
                <w:szCs w:val="24"/>
              </w:rPr>
              <w:t xml:space="preserve"> adjourn</w:t>
            </w:r>
          </w:p>
        </w:tc>
        <w:tc>
          <w:tcPr>
            <w:tcW w:w="6573" w:type="dxa"/>
          </w:tcPr>
          <w:p w:rsidR="00837C4F" w:rsidRPr="00805445" w:rsidRDefault="00805445">
            <w:pPr>
              <w:rPr>
                <w:sz w:val="21"/>
                <w:szCs w:val="21"/>
              </w:rPr>
            </w:pPr>
            <w:r w:rsidRPr="00805445">
              <w:rPr>
                <w:sz w:val="21"/>
                <w:szCs w:val="21"/>
              </w:rPr>
              <w:t xml:space="preserve">They decided to </w:t>
            </w:r>
            <w:r w:rsidRPr="00805445">
              <w:rPr>
                <w:sz w:val="21"/>
                <w:szCs w:val="21"/>
                <w:highlight w:val="yellow"/>
              </w:rPr>
              <w:t>adjourn</w:t>
            </w:r>
            <w:r w:rsidRPr="00805445">
              <w:rPr>
                <w:sz w:val="21"/>
                <w:szCs w:val="21"/>
              </w:rPr>
              <w:t xml:space="preserve"> the meeting as half the people weren’t there.</w:t>
            </w:r>
          </w:p>
        </w:tc>
      </w:tr>
      <w:tr w:rsidR="00837C4F" w:rsidTr="00726804">
        <w:trPr>
          <w:trHeight w:val="301"/>
        </w:trPr>
        <w:tc>
          <w:tcPr>
            <w:tcW w:w="2669" w:type="dxa"/>
          </w:tcPr>
          <w:p w:rsidR="00837C4F" w:rsidRDefault="00837C4F" w:rsidP="00574E10">
            <w:pPr>
              <w:spacing w:line="360" w:lineRule="auto"/>
              <w:rPr>
                <w:sz w:val="24"/>
                <w:szCs w:val="24"/>
              </w:rPr>
            </w:pPr>
            <w:r>
              <w:rPr>
                <w:sz w:val="24"/>
                <w:szCs w:val="24"/>
              </w:rPr>
              <w:t>8</w:t>
            </w:r>
            <w:r w:rsidR="000B73B8">
              <w:rPr>
                <w:sz w:val="24"/>
                <w:szCs w:val="24"/>
              </w:rPr>
              <w:t xml:space="preserve"> advantageous</w:t>
            </w:r>
          </w:p>
        </w:tc>
        <w:tc>
          <w:tcPr>
            <w:tcW w:w="6573" w:type="dxa"/>
          </w:tcPr>
          <w:p w:rsidR="00837C4F" w:rsidRDefault="00805445">
            <w:pPr>
              <w:rPr>
                <w:sz w:val="24"/>
                <w:szCs w:val="24"/>
              </w:rPr>
            </w:pPr>
            <w:r>
              <w:rPr>
                <w:sz w:val="24"/>
                <w:szCs w:val="24"/>
              </w:rPr>
              <w:t xml:space="preserve">It is </w:t>
            </w:r>
            <w:r w:rsidRPr="00805445">
              <w:rPr>
                <w:sz w:val="24"/>
                <w:szCs w:val="24"/>
                <w:highlight w:val="yellow"/>
              </w:rPr>
              <w:t>advantageous</w:t>
            </w:r>
            <w:r>
              <w:rPr>
                <w:sz w:val="24"/>
                <w:szCs w:val="24"/>
              </w:rPr>
              <w:t xml:space="preserve"> to study before an exam.</w:t>
            </w:r>
          </w:p>
        </w:tc>
      </w:tr>
      <w:tr w:rsidR="00837C4F" w:rsidTr="00BC5D2B">
        <w:trPr>
          <w:trHeight w:val="301"/>
        </w:trPr>
        <w:tc>
          <w:tcPr>
            <w:tcW w:w="2669" w:type="dxa"/>
          </w:tcPr>
          <w:p w:rsidR="00837C4F" w:rsidRDefault="00837C4F" w:rsidP="00574E10">
            <w:pPr>
              <w:spacing w:line="360" w:lineRule="auto"/>
              <w:rPr>
                <w:sz w:val="24"/>
                <w:szCs w:val="24"/>
              </w:rPr>
            </w:pPr>
            <w:r>
              <w:rPr>
                <w:sz w:val="24"/>
                <w:szCs w:val="24"/>
              </w:rPr>
              <w:t>9</w:t>
            </w:r>
            <w:r w:rsidR="000B73B8">
              <w:rPr>
                <w:sz w:val="24"/>
                <w:szCs w:val="24"/>
              </w:rPr>
              <w:t xml:space="preserve"> aesthetic</w:t>
            </w:r>
          </w:p>
        </w:tc>
        <w:tc>
          <w:tcPr>
            <w:tcW w:w="6573" w:type="dxa"/>
          </w:tcPr>
          <w:p w:rsidR="00837C4F" w:rsidRDefault="00805445">
            <w:pPr>
              <w:rPr>
                <w:sz w:val="24"/>
                <w:szCs w:val="24"/>
              </w:rPr>
            </w:pPr>
            <w:r>
              <w:rPr>
                <w:sz w:val="24"/>
                <w:szCs w:val="24"/>
              </w:rPr>
              <w:t xml:space="preserve">The designer wanted to get the </w:t>
            </w:r>
            <w:r w:rsidRPr="00805445">
              <w:rPr>
                <w:sz w:val="24"/>
                <w:szCs w:val="24"/>
                <w:highlight w:val="yellow"/>
              </w:rPr>
              <w:t>aesthetics</w:t>
            </w:r>
            <w:r>
              <w:rPr>
                <w:sz w:val="24"/>
                <w:szCs w:val="24"/>
              </w:rPr>
              <w:t xml:space="preserve"> of the room correct.</w:t>
            </w:r>
          </w:p>
        </w:tc>
      </w:tr>
      <w:tr w:rsidR="00837C4F" w:rsidTr="00661E05">
        <w:trPr>
          <w:trHeight w:val="301"/>
        </w:trPr>
        <w:tc>
          <w:tcPr>
            <w:tcW w:w="2669" w:type="dxa"/>
          </w:tcPr>
          <w:p w:rsidR="00837C4F" w:rsidRDefault="00837C4F" w:rsidP="00574E10">
            <w:pPr>
              <w:spacing w:line="360" w:lineRule="auto"/>
              <w:rPr>
                <w:sz w:val="24"/>
                <w:szCs w:val="24"/>
              </w:rPr>
            </w:pPr>
            <w:r>
              <w:rPr>
                <w:sz w:val="24"/>
                <w:szCs w:val="24"/>
              </w:rPr>
              <w:t>10</w:t>
            </w:r>
            <w:r w:rsidR="000B73B8">
              <w:rPr>
                <w:sz w:val="24"/>
                <w:szCs w:val="24"/>
              </w:rPr>
              <w:t xml:space="preserve"> allergic</w:t>
            </w:r>
          </w:p>
        </w:tc>
        <w:tc>
          <w:tcPr>
            <w:tcW w:w="6573" w:type="dxa"/>
          </w:tcPr>
          <w:p w:rsidR="00837C4F" w:rsidRDefault="000B73B8">
            <w:pPr>
              <w:rPr>
                <w:sz w:val="24"/>
                <w:szCs w:val="24"/>
              </w:rPr>
            </w:pPr>
            <w:r>
              <w:rPr>
                <w:sz w:val="24"/>
                <w:szCs w:val="24"/>
              </w:rPr>
              <w:t xml:space="preserve">Some people are </w:t>
            </w:r>
            <w:r w:rsidRPr="000B73B8">
              <w:rPr>
                <w:sz w:val="24"/>
                <w:szCs w:val="24"/>
                <w:highlight w:val="yellow"/>
              </w:rPr>
              <w:t>allergic</w:t>
            </w:r>
            <w:r>
              <w:rPr>
                <w:sz w:val="24"/>
                <w:szCs w:val="24"/>
              </w:rPr>
              <w:t xml:space="preserve"> to peanuts.</w:t>
            </w:r>
          </w:p>
        </w:tc>
      </w:tr>
      <w:tr w:rsidR="00E84413" w:rsidTr="003875EB">
        <w:tc>
          <w:tcPr>
            <w:tcW w:w="9242" w:type="dxa"/>
            <w:gridSpan w:val="2"/>
          </w:tcPr>
          <w:p w:rsidR="00CE4F7A" w:rsidRPr="00CE4F7A" w:rsidRDefault="00CE4F7A" w:rsidP="00CE4F7A">
            <w:pPr>
              <w:jc w:val="center"/>
              <w:rPr>
                <w:b/>
                <w:sz w:val="28"/>
                <w:szCs w:val="28"/>
                <w:u w:val="single"/>
              </w:rPr>
            </w:pPr>
            <w:r w:rsidRPr="00CE4F7A">
              <w:rPr>
                <w:b/>
                <w:sz w:val="28"/>
                <w:szCs w:val="28"/>
                <w:u w:val="single"/>
              </w:rPr>
              <w:t>Inquiry –</w:t>
            </w:r>
          </w:p>
          <w:p w:rsidR="00CE4F7A" w:rsidRPr="00CE4F7A" w:rsidRDefault="00CE4F7A" w:rsidP="00CE4F7A">
            <w:pPr>
              <w:jc w:val="center"/>
              <w:rPr>
                <w:b/>
                <w:sz w:val="28"/>
                <w:szCs w:val="28"/>
                <w:u w:val="single"/>
              </w:rPr>
            </w:pPr>
            <w:r w:rsidRPr="00CE4F7A">
              <w:rPr>
                <w:b/>
                <w:sz w:val="28"/>
                <w:szCs w:val="28"/>
                <w:u w:val="single"/>
              </w:rPr>
              <w:t>Auckland – The Future</w:t>
            </w:r>
          </w:p>
          <w:p w:rsidR="00CE4F7A" w:rsidRDefault="00CE4F7A" w:rsidP="00803B89"/>
          <w:p w:rsidR="00CE4F7A" w:rsidRDefault="00D77CF5" w:rsidP="00D77CF5">
            <w:pPr>
              <w:pStyle w:val="ListParagraph"/>
            </w:pPr>
            <w:r>
              <w:t>Finish researching examples</w:t>
            </w:r>
            <w:r w:rsidR="00CE4F7A">
              <w:t xml:space="preserve"> of each of the four pillars of sustainability that you could refer to in your Information Report that you will be planning and writing over the next few weeks.</w:t>
            </w:r>
          </w:p>
          <w:p w:rsidR="00970F6C" w:rsidRDefault="00970F6C" w:rsidP="00970F6C">
            <w:pPr>
              <w:pStyle w:val="ListParagraph"/>
            </w:pPr>
            <w:r>
              <w:t>(The examples can relate to anywhere in the world, not just Auckland).</w:t>
            </w:r>
          </w:p>
          <w:p w:rsidR="00D77CF5" w:rsidRDefault="00D77CF5" w:rsidP="00970F6C">
            <w:pPr>
              <w:pStyle w:val="ListParagraph"/>
            </w:pPr>
          </w:p>
          <w:p w:rsidR="00D12546" w:rsidRPr="0082140E" w:rsidRDefault="00D77CF5" w:rsidP="000B397C">
            <w:pPr>
              <w:pStyle w:val="ListParagraph"/>
            </w:pPr>
            <w:r>
              <w:t>Complete your graphic organizer to do your information report.</w:t>
            </w:r>
          </w:p>
        </w:tc>
      </w:tr>
    </w:tbl>
    <w:p w:rsidR="00491448" w:rsidRPr="00263FE8" w:rsidRDefault="00491448" w:rsidP="00AF3631">
      <w:pPr>
        <w:rPr>
          <w:sz w:val="24"/>
          <w:szCs w:val="24"/>
        </w:rPr>
      </w:pPr>
    </w:p>
    <w:sectPr w:rsidR="00491448"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23D0EA7"/>
    <w:multiLevelType w:val="hybridMultilevel"/>
    <w:tmpl w:val="06D21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1E3F2A"/>
    <w:multiLevelType w:val="hybridMultilevel"/>
    <w:tmpl w:val="3078E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24D1DC8"/>
    <w:multiLevelType w:val="hybridMultilevel"/>
    <w:tmpl w:val="703C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66319"/>
    <w:multiLevelType w:val="hybridMultilevel"/>
    <w:tmpl w:val="06D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6103718"/>
    <w:multiLevelType w:val="hybridMultilevel"/>
    <w:tmpl w:val="0A26CA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94496"/>
    <w:multiLevelType w:val="hybridMultilevel"/>
    <w:tmpl w:val="27E87A9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78ED7E99"/>
    <w:multiLevelType w:val="hybridMultilevel"/>
    <w:tmpl w:val="C2F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4"/>
  </w:num>
  <w:num w:numId="4">
    <w:abstractNumId w:val="0"/>
  </w:num>
  <w:num w:numId="5">
    <w:abstractNumId w:val="7"/>
  </w:num>
  <w:num w:numId="6">
    <w:abstractNumId w:val="11"/>
  </w:num>
  <w:num w:numId="7">
    <w:abstractNumId w:val="6"/>
  </w:num>
  <w:num w:numId="8">
    <w:abstractNumId w:val="5"/>
  </w:num>
  <w:num w:numId="9">
    <w:abstractNumId w:val="2"/>
  </w:num>
  <w:num w:numId="10">
    <w:abstractNumId w:val="9"/>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043D7"/>
    <w:rsid w:val="000069E1"/>
    <w:rsid w:val="0003388C"/>
    <w:rsid w:val="00035D0F"/>
    <w:rsid w:val="00037C13"/>
    <w:rsid w:val="00040DAF"/>
    <w:rsid w:val="0004309C"/>
    <w:rsid w:val="0005324B"/>
    <w:rsid w:val="0008020F"/>
    <w:rsid w:val="00083CF6"/>
    <w:rsid w:val="00091F0F"/>
    <w:rsid w:val="00092C20"/>
    <w:rsid w:val="000A31CB"/>
    <w:rsid w:val="000B397C"/>
    <w:rsid w:val="000B6074"/>
    <w:rsid w:val="000B73B8"/>
    <w:rsid w:val="000D3501"/>
    <w:rsid w:val="000D5B50"/>
    <w:rsid w:val="00150AE3"/>
    <w:rsid w:val="00152552"/>
    <w:rsid w:val="00180812"/>
    <w:rsid w:val="00185B83"/>
    <w:rsid w:val="00187039"/>
    <w:rsid w:val="00191FD6"/>
    <w:rsid w:val="001B09D2"/>
    <w:rsid w:val="001B7A69"/>
    <w:rsid w:val="001F08EC"/>
    <w:rsid w:val="002004E4"/>
    <w:rsid w:val="00204F9A"/>
    <w:rsid w:val="002130C6"/>
    <w:rsid w:val="002176C0"/>
    <w:rsid w:val="00221D26"/>
    <w:rsid w:val="00252C79"/>
    <w:rsid w:val="0025477F"/>
    <w:rsid w:val="00263FE8"/>
    <w:rsid w:val="00277B1D"/>
    <w:rsid w:val="00283EA2"/>
    <w:rsid w:val="002B35D5"/>
    <w:rsid w:val="002B7358"/>
    <w:rsid w:val="002D7F66"/>
    <w:rsid w:val="002E7E97"/>
    <w:rsid w:val="00304BDB"/>
    <w:rsid w:val="00324DB6"/>
    <w:rsid w:val="00341255"/>
    <w:rsid w:val="00342C1B"/>
    <w:rsid w:val="00343F53"/>
    <w:rsid w:val="00344FF7"/>
    <w:rsid w:val="00374B32"/>
    <w:rsid w:val="00375BCA"/>
    <w:rsid w:val="00391AE8"/>
    <w:rsid w:val="00394A2C"/>
    <w:rsid w:val="003A0EC1"/>
    <w:rsid w:val="003A6626"/>
    <w:rsid w:val="003B6816"/>
    <w:rsid w:val="003B795C"/>
    <w:rsid w:val="003F224B"/>
    <w:rsid w:val="00400BD4"/>
    <w:rsid w:val="0043050E"/>
    <w:rsid w:val="00435BCF"/>
    <w:rsid w:val="00437659"/>
    <w:rsid w:val="004378EF"/>
    <w:rsid w:val="00454D7A"/>
    <w:rsid w:val="00463FB7"/>
    <w:rsid w:val="0046757E"/>
    <w:rsid w:val="00491448"/>
    <w:rsid w:val="00493884"/>
    <w:rsid w:val="004A0434"/>
    <w:rsid w:val="004D0102"/>
    <w:rsid w:val="004D186F"/>
    <w:rsid w:val="004E173C"/>
    <w:rsid w:val="004F08EA"/>
    <w:rsid w:val="00504ED1"/>
    <w:rsid w:val="00511994"/>
    <w:rsid w:val="00515D53"/>
    <w:rsid w:val="005217B5"/>
    <w:rsid w:val="00533D07"/>
    <w:rsid w:val="00543C6C"/>
    <w:rsid w:val="00544C99"/>
    <w:rsid w:val="00556C95"/>
    <w:rsid w:val="0056000F"/>
    <w:rsid w:val="0056164A"/>
    <w:rsid w:val="00572C60"/>
    <w:rsid w:val="00574E10"/>
    <w:rsid w:val="00590DCC"/>
    <w:rsid w:val="005A13DB"/>
    <w:rsid w:val="005A652D"/>
    <w:rsid w:val="005D0526"/>
    <w:rsid w:val="005D05F9"/>
    <w:rsid w:val="005D68A1"/>
    <w:rsid w:val="005E3B83"/>
    <w:rsid w:val="005F2818"/>
    <w:rsid w:val="005F4F5C"/>
    <w:rsid w:val="00605850"/>
    <w:rsid w:val="00610300"/>
    <w:rsid w:val="00622ED0"/>
    <w:rsid w:val="006254EF"/>
    <w:rsid w:val="00627EC1"/>
    <w:rsid w:val="0063206A"/>
    <w:rsid w:val="006351FD"/>
    <w:rsid w:val="00635A59"/>
    <w:rsid w:val="00654291"/>
    <w:rsid w:val="0065489E"/>
    <w:rsid w:val="00672395"/>
    <w:rsid w:val="006766CD"/>
    <w:rsid w:val="00686B36"/>
    <w:rsid w:val="00692002"/>
    <w:rsid w:val="006C0B99"/>
    <w:rsid w:val="006C1FBB"/>
    <w:rsid w:val="006D2E6E"/>
    <w:rsid w:val="006D5F3E"/>
    <w:rsid w:val="00705F18"/>
    <w:rsid w:val="00712E76"/>
    <w:rsid w:val="00714DCB"/>
    <w:rsid w:val="007219AF"/>
    <w:rsid w:val="00726F93"/>
    <w:rsid w:val="007414CA"/>
    <w:rsid w:val="00741FA2"/>
    <w:rsid w:val="00743CC2"/>
    <w:rsid w:val="00750B20"/>
    <w:rsid w:val="00751010"/>
    <w:rsid w:val="00751814"/>
    <w:rsid w:val="00763D37"/>
    <w:rsid w:val="00785288"/>
    <w:rsid w:val="00793958"/>
    <w:rsid w:val="007B3923"/>
    <w:rsid w:val="007B64D4"/>
    <w:rsid w:val="007B6C22"/>
    <w:rsid w:val="007C568A"/>
    <w:rsid w:val="007D268F"/>
    <w:rsid w:val="007D6CBA"/>
    <w:rsid w:val="007E0E6B"/>
    <w:rsid w:val="007E6FD9"/>
    <w:rsid w:val="007E7385"/>
    <w:rsid w:val="007F235F"/>
    <w:rsid w:val="00803B89"/>
    <w:rsid w:val="00805445"/>
    <w:rsid w:val="00807E3D"/>
    <w:rsid w:val="0082140E"/>
    <w:rsid w:val="00830F07"/>
    <w:rsid w:val="00837C4F"/>
    <w:rsid w:val="0085270C"/>
    <w:rsid w:val="00855D37"/>
    <w:rsid w:val="00875BC4"/>
    <w:rsid w:val="008A238F"/>
    <w:rsid w:val="008B3A0C"/>
    <w:rsid w:val="008B4AE1"/>
    <w:rsid w:val="008B4D42"/>
    <w:rsid w:val="008B795B"/>
    <w:rsid w:val="008D2AFD"/>
    <w:rsid w:val="008E18D0"/>
    <w:rsid w:val="008F3C11"/>
    <w:rsid w:val="008F5DAD"/>
    <w:rsid w:val="00954974"/>
    <w:rsid w:val="00970F6C"/>
    <w:rsid w:val="009839CA"/>
    <w:rsid w:val="00984013"/>
    <w:rsid w:val="00987DCF"/>
    <w:rsid w:val="00991D11"/>
    <w:rsid w:val="009952FC"/>
    <w:rsid w:val="009967EC"/>
    <w:rsid w:val="00997B45"/>
    <w:rsid w:val="009A1289"/>
    <w:rsid w:val="009A6F8F"/>
    <w:rsid w:val="009B23CA"/>
    <w:rsid w:val="009C41D2"/>
    <w:rsid w:val="009C798C"/>
    <w:rsid w:val="009D0E09"/>
    <w:rsid w:val="009F0D54"/>
    <w:rsid w:val="00A26606"/>
    <w:rsid w:val="00A32DE1"/>
    <w:rsid w:val="00A4198C"/>
    <w:rsid w:val="00A542A9"/>
    <w:rsid w:val="00A63C48"/>
    <w:rsid w:val="00A770E9"/>
    <w:rsid w:val="00A86B6C"/>
    <w:rsid w:val="00AA2230"/>
    <w:rsid w:val="00AA4A85"/>
    <w:rsid w:val="00AB5CBF"/>
    <w:rsid w:val="00AC5D35"/>
    <w:rsid w:val="00AC5EB1"/>
    <w:rsid w:val="00AE2E02"/>
    <w:rsid w:val="00AE51AC"/>
    <w:rsid w:val="00AF3631"/>
    <w:rsid w:val="00B010F1"/>
    <w:rsid w:val="00B040EB"/>
    <w:rsid w:val="00B21F73"/>
    <w:rsid w:val="00B27FDF"/>
    <w:rsid w:val="00B36006"/>
    <w:rsid w:val="00B41217"/>
    <w:rsid w:val="00B456BA"/>
    <w:rsid w:val="00BA7EA5"/>
    <w:rsid w:val="00BC56DA"/>
    <w:rsid w:val="00BE5648"/>
    <w:rsid w:val="00BE6DF5"/>
    <w:rsid w:val="00BE7ABD"/>
    <w:rsid w:val="00BF21A4"/>
    <w:rsid w:val="00C05409"/>
    <w:rsid w:val="00C316BD"/>
    <w:rsid w:val="00C36842"/>
    <w:rsid w:val="00C50C79"/>
    <w:rsid w:val="00C572F7"/>
    <w:rsid w:val="00C63764"/>
    <w:rsid w:val="00C714A3"/>
    <w:rsid w:val="00C82BAA"/>
    <w:rsid w:val="00C90BC6"/>
    <w:rsid w:val="00C9752A"/>
    <w:rsid w:val="00CE4F7A"/>
    <w:rsid w:val="00CE6A7F"/>
    <w:rsid w:val="00CF53E7"/>
    <w:rsid w:val="00D12546"/>
    <w:rsid w:val="00D27CFD"/>
    <w:rsid w:val="00D3149D"/>
    <w:rsid w:val="00D407ED"/>
    <w:rsid w:val="00D42742"/>
    <w:rsid w:val="00D47D39"/>
    <w:rsid w:val="00D77CF5"/>
    <w:rsid w:val="00D96813"/>
    <w:rsid w:val="00DA0B48"/>
    <w:rsid w:val="00DA5121"/>
    <w:rsid w:val="00DA6973"/>
    <w:rsid w:val="00DB4E72"/>
    <w:rsid w:val="00DB677B"/>
    <w:rsid w:val="00DE0BB9"/>
    <w:rsid w:val="00DE3150"/>
    <w:rsid w:val="00E23379"/>
    <w:rsid w:val="00E2574F"/>
    <w:rsid w:val="00E31F0A"/>
    <w:rsid w:val="00E3213D"/>
    <w:rsid w:val="00E34BD9"/>
    <w:rsid w:val="00E409C2"/>
    <w:rsid w:val="00E7618C"/>
    <w:rsid w:val="00E84413"/>
    <w:rsid w:val="00E908E8"/>
    <w:rsid w:val="00E949BB"/>
    <w:rsid w:val="00EA260D"/>
    <w:rsid w:val="00EB1331"/>
    <w:rsid w:val="00EB6C6C"/>
    <w:rsid w:val="00EC4667"/>
    <w:rsid w:val="00ED27FA"/>
    <w:rsid w:val="00EF0459"/>
    <w:rsid w:val="00EF4EB3"/>
    <w:rsid w:val="00F4215C"/>
    <w:rsid w:val="00F4325B"/>
    <w:rsid w:val="00F4586F"/>
    <w:rsid w:val="00F63A90"/>
    <w:rsid w:val="00F80F91"/>
    <w:rsid w:val="00F87A12"/>
    <w:rsid w:val="00FA1285"/>
    <w:rsid w:val="00FD2AB3"/>
    <w:rsid w:val="00FD3A55"/>
    <w:rsid w:val="00FD5BDF"/>
    <w:rsid w:val="00FD7BD4"/>
    <w:rsid w:val="00FE5F4A"/>
    <w:rsid w:val="00FF5703"/>
    <w:rsid w:val="00FF77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699607-E3B2-4F29-B12E-0C6244007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 w:type="paragraph" w:styleId="NormalWeb">
    <w:name w:val="Normal (Web)"/>
    <w:basedOn w:val="Normal"/>
    <w:uiPriority w:val="99"/>
    <w:semiHidden/>
    <w:unhideWhenUsed/>
    <w:rsid w:val="00E761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84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iwikidsnew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Gill Mahony</cp:lastModifiedBy>
  <cp:revision>2</cp:revision>
  <cp:lastPrinted>2016-10-08T19:03:00Z</cp:lastPrinted>
  <dcterms:created xsi:type="dcterms:W3CDTF">2016-10-20T04:19:00Z</dcterms:created>
  <dcterms:modified xsi:type="dcterms:W3CDTF">2016-10-20T04:19:00Z</dcterms:modified>
</cp:coreProperties>
</file>